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CFC74" w14:textId="2EC258E6" w:rsidR="00E16EAD" w:rsidRDefault="003919F1" w:rsidP="00E16EAD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1. تلاش در جهت تداوم برنامه های فعلی انجمن در خصوص افزایش مشارکت همکاران جوان و همچنین دسترسی عادلانه به =منابع انجمن</w:t>
      </w:r>
    </w:p>
    <w:p w14:paraId="56AA2FD7" w14:textId="5AF0696F" w:rsidR="003919F1" w:rsidRDefault="003919F1" w:rsidP="003919F1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2. تلاش در جهت حضور منطقه ای انجمن در آسیا میانه و خاورمیانه و ایجاد نقش فعال در ایجاد راهنمای بالینی منطقه ای و همچنین امکان بهره مندی پزشکان داخلی از امکانات آموزشی و پژوهشی منطقه</w:t>
      </w:r>
    </w:p>
    <w:p w14:paraId="121F26EC" w14:textId="3A8FD504" w:rsidR="003919F1" w:rsidRDefault="003919F1" w:rsidP="003919F1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3. ایجاد ارتباط موثر با انجمن های </w:t>
      </w:r>
      <w:r>
        <w:rPr>
          <w:rFonts w:cs="B Nazanin"/>
          <w:lang w:bidi="fa-IR"/>
        </w:rPr>
        <w:t>ESMO</w:t>
      </w:r>
      <w:r>
        <w:rPr>
          <w:rFonts w:cs="B Nazanin" w:hint="cs"/>
          <w:rtl/>
          <w:lang w:bidi="fa-IR"/>
        </w:rPr>
        <w:t xml:space="preserve">، </w:t>
      </w:r>
      <w:r>
        <w:rPr>
          <w:rFonts w:cs="B Nazanin"/>
          <w:lang w:bidi="fa-IR"/>
        </w:rPr>
        <w:t>ESTRO</w:t>
      </w:r>
      <w:r>
        <w:rPr>
          <w:rFonts w:cs="B Nazanin" w:hint="cs"/>
          <w:rtl/>
          <w:lang w:bidi="fa-IR"/>
        </w:rPr>
        <w:t xml:space="preserve"> و </w:t>
      </w:r>
      <w:r>
        <w:rPr>
          <w:rFonts w:cs="B Nazanin"/>
          <w:lang w:bidi="fa-IR"/>
        </w:rPr>
        <w:t>ASCO</w:t>
      </w:r>
      <w:r>
        <w:rPr>
          <w:rFonts w:cs="B Nazanin" w:hint="cs"/>
          <w:rtl/>
          <w:lang w:bidi="fa-IR"/>
        </w:rPr>
        <w:t xml:space="preserve"> و تلاش در جهت بهره مندی اعصا انجمن از ثمرات این ارتباط</w:t>
      </w:r>
    </w:p>
    <w:p w14:paraId="02F74189" w14:textId="0B9AB570" w:rsidR="003919F1" w:rsidRDefault="003919F1" w:rsidP="003919F1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4. ایجاد شبکه سازی پژوهشی قوی با هدف تقویت زیرساخت های پژوهشی انجمن و ایجاد کارآزمایی های بالینی کشوری و منطقه ای</w:t>
      </w:r>
    </w:p>
    <w:p w14:paraId="35D2C6FC" w14:textId="20F7FB25" w:rsidR="003919F1" w:rsidRPr="003919F1" w:rsidRDefault="003919F1" w:rsidP="003919F1">
      <w:pPr>
        <w:bidi/>
        <w:rPr>
          <w:rFonts w:cs="Calibri" w:hint="cs"/>
          <w:rtl/>
          <w:lang w:bidi="fa-IR"/>
        </w:rPr>
      </w:pPr>
      <w:r>
        <w:rPr>
          <w:rFonts w:cs="B Nazanin" w:hint="cs"/>
          <w:rtl/>
          <w:lang w:bidi="fa-IR"/>
        </w:rPr>
        <w:t xml:space="preserve">5. </w:t>
      </w:r>
      <w:r>
        <w:rPr>
          <w:rFonts w:cs="B Nazanin" w:hint="cs"/>
          <w:rtl/>
          <w:lang w:bidi="fa-IR"/>
        </w:rPr>
        <w:t>استفاده از ظرفیت و تجربیات اساتید و همکاران با سابقه در جهت</w:t>
      </w:r>
      <w:r>
        <w:rPr>
          <w:rFonts w:cs="B Nazanin" w:hint="cs"/>
          <w:rtl/>
          <w:lang w:bidi="fa-IR"/>
        </w:rPr>
        <w:t xml:space="preserve"> ارتقا سطح علمی کنگره سالیانه و همچنین ایندکس شدن مجله انجمن</w:t>
      </w:r>
    </w:p>
    <w:sectPr w:rsidR="003919F1" w:rsidRPr="00391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360813"/>
    <w:multiLevelType w:val="multilevel"/>
    <w:tmpl w:val="0409001F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ascii="B Nazanin" w:hAnsi="B Nazani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99716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5F"/>
    <w:rsid w:val="00236384"/>
    <w:rsid w:val="002D3D97"/>
    <w:rsid w:val="002E14E1"/>
    <w:rsid w:val="003919F1"/>
    <w:rsid w:val="00412A6A"/>
    <w:rsid w:val="00472823"/>
    <w:rsid w:val="00516E6C"/>
    <w:rsid w:val="00536C5F"/>
    <w:rsid w:val="00576BCE"/>
    <w:rsid w:val="006363E3"/>
    <w:rsid w:val="0091532B"/>
    <w:rsid w:val="00B80B7F"/>
    <w:rsid w:val="00BA4044"/>
    <w:rsid w:val="00C43A7E"/>
    <w:rsid w:val="00CA1F84"/>
    <w:rsid w:val="00E16EAD"/>
    <w:rsid w:val="00F058A7"/>
    <w:rsid w:val="00F3629F"/>
    <w:rsid w:val="00FE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0F5613D2"/>
  <w15:chartTrackingRefBased/>
  <w15:docId w15:val="{E4489B1E-4112-487A-9130-881DBBAE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6363E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 Alireza Javadinia</dc:creator>
  <cp:keywords/>
  <dc:description/>
  <cp:lastModifiedBy>Seyed Alireza Javadinia</cp:lastModifiedBy>
  <cp:revision>3</cp:revision>
  <dcterms:created xsi:type="dcterms:W3CDTF">2024-08-27T19:01:00Z</dcterms:created>
  <dcterms:modified xsi:type="dcterms:W3CDTF">2024-08-27T19:06:00Z</dcterms:modified>
</cp:coreProperties>
</file>